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407A" w14:textId="77777777" w:rsidR="00616BFB" w:rsidRPr="0004148F" w:rsidRDefault="00616BFB" w:rsidP="00616BFB">
      <w:pPr>
        <w:spacing w:after="0"/>
        <w:jc w:val="center"/>
        <w:rPr>
          <w:rFonts w:ascii="Courier New" w:hAnsi="Courier New" w:cs="Courier New"/>
          <w:b/>
        </w:rPr>
      </w:pPr>
      <w:r w:rsidRPr="0004148F">
        <w:rPr>
          <w:rFonts w:ascii="Courier New" w:hAnsi="Courier New" w:cs="Courier New"/>
          <w:b/>
        </w:rPr>
        <w:t>Department of Pharmacology</w:t>
      </w:r>
    </w:p>
    <w:p w14:paraId="1133CC3B" w14:textId="487750CF" w:rsidR="00F10FF7" w:rsidRPr="0004148F" w:rsidRDefault="00F10FF7" w:rsidP="0004148F">
      <w:pPr>
        <w:spacing w:after="0"/>
        <w:jc w:val="center"/>
        <w:rPr>
          <w:rFonts w:ascii="Courier New" w:hAnsi="Courier New" w:cs="Courier New"/>
          <w:b/>
        </w:rPr>
      </w:pPr>
      <w:r w:rsidRPr="0004148F">
        <w:rPr>
          <w:rFonts w:ascii="Courier New" w:hAnsi="Courier New" w:cs="Courier New"/>
          <w:b/>
        </w:rPr>
        <w:t xml:space="preserve">HBT Medical College &amp; </w:t>
      </w:r>
      <w:proofErr w:type="spellStart"/>
      <w:r w:rsidRPr="0004148F">
        <w:rPr>
          <w:rFonts w:ascii="Courier New" w:hAnsi="Courier New" w:cs="Courier New"/>
          <w:b/>
        </w:rPr>
        <w:t>Dr.</w:t>
      </w:r>
      <w:proofErr w:type="spellEnd"/>
      <w:r w:rsidRPr="0004148F">
        <w:rPr>
          <w:rFonts w:ascii="Courier New" w:hAnsi="Courier New" w:cs="Courier New"/>
          <w:b/>
        </w:rPr>
        <w:t xml:space="preserve"> R. N. Cooper Mun Gen Hospital</w:t>
      </w:r>
    </w:p>
    <w:p w14:paraId="1A38AE20" w14:textId="5583D250" w:rsidR="00F10FF7" w:rsidRPr="0004148F" w:rsidRDefault="000D2D23" w:rsidP="0004148F">
      <w:pPr>
        <w:spacing w:after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Lecture Program for</w:t>
      </w:r>
      <w:r w:rsidR="00744BF5">
        <w:rPr>
          <w:rFonts w:ascii="Courier New" w:hAnsi="Courier New" w:cs="Courier New"/>
          <w:b/>
        </w:rPr>
        <w:t xml:space="preserve"> 2</w:t>
      </w:r>
      <w:r w:rsidR="00744BF5" w:rsidRPr="00744BF5">
        <w:rPr>
          <w:rFonts w:ascii="Courier New" w:hAnsi="Courier New" w:cs="Courier New"/>
          <w:b/>
          <w:vertAlign w:val="superscript"/>
        </w:rPr>
        <w:t>Nd</w:t>
      </w:r>
      <w:r w:rsidR="00744BF5">
        <w:rPr>
          <w:rFonts w:ascii="Courier New" w:hAnsi="Courier New" w:cs="Courier New"/>
          <w:b/>
        </w:rPr>
        <w:t xml:space="preserve"> Term</w:t>
      </w:r>
      <w:r w:rsidR="004F554F">
        <w:rPr>
          <w:rFonts w:ascii="Courier New" w:hAnsi="Courier New" w:cs="Courier New"/>
          <w:b/>
        </w:rPr>
        <w:t>_3</w:t>
      </w:r>
      <w:r w:rsidR="004F554F" w:rsidRPr="004F554F">
        <w:rPr>
          <w:rFonts w:ascii="Courier New" w:hAnsi="Courier New" w:cs="Courier New"/>
          <w:b/>
          <w:vertAlign w:val="superscript"/>
        </w:rPr>
        <w:t>rd</w:t>
      </w:r>
      <w:r w:rsidR="004F554F">
        <w:rPr>
          <w:rFonts w:ascii="Courier New" w:hAnsi="Courier New" w:cs="Courier New"/>
          <w:b/>
        </w:rPr>
        <w:t xml:space="preserve"> CBME </w:t>
      </w:r>
      <w:r w:rsidR="00F10FF7" w:rsidRPr="0004148F">
        <w:rPr>
          <w:rFonts w:ascii="Courier New" w:hAnsi="Courier New" w:cs="Courier New"/>
          <w:b/>
        </w:rPr>
        <w:t>Batch</w:t>
      </w:r>
      <w:r w:rsidR="004F554F">
        <w:rPr>
          <w:rFonts w:ascii="Courier New" w:hAnsi="Courier New" w:cs="Courier New"/>
          <w:b/>
        </w:rPr>
        <w:t>_23</w:t>
      </w:r>
    </w:p>
    <w:p w14:paraId="4B6A4AA0" w14:textId="77777777" w:rsidR="00616BFB" w:rsidRDefault="00F10FF7" w:rsidP="0004148F">
      <w:pPr>
        <w:spacing w:after="0"/>
        <w:ind w:left="720"/>
        <w:jc w:val="center"/>
        <w:rPr>
          <w:rFonts w:ascii="Courier New" w:hAnsi="Courier New" w:cs="Courier New"/>
          <w:b/>
        </w:rPr>
      </w:pPr>
      <w:r w:rsidRPr="0004148F">
        <w:rPr>
          <w:rFonts w:ascii="Courier New" w:hAnsi="Courier New" w:cs="Courier New"/>
          <w:b/>
        </w:rPr>
        <w:t xml:space="preserve">Venue: </w:t>
      </w:r>
      <w:r w:rsidR="009C66B3">
        <w:rPr>
          <w:rFonts w:ascii="Courier New" w:hAnsi="Courier New" w:cs="Courier New"/>
          <w:b/>
        </w:rPr>
        <w:t>3rd</w:t>
      </w:r>
      <w:r w:rsidRPr="0004148F">
        <w:rPr>
          <w:rFonts w:ascii="Courier New" w:hAnsi="Courier New" w:cs="Courier New"/>
          <w:b/>
        </w:rPr>
        <w:t xml:space="preserve"> floor, Lecture Hall, </w:t>
      </w:r>
      <w:r w:rsidR="009C66B3">
        <w:rPr>
          <w:rFonts w:ascii="Courier New" w:hAnsi="Courier New" w:cs="Courier New"/>
          <w:b/>
        </w:rPr>
        <w:t xml:space="preserve">New </w:t>
      </w:r>
      <w:r w:rsidRPr="0004148F">
        <w:rPr>
          <w:rFonts w:ascii="Courier New" w:hAnsi="Courier New" w:cs="Courier New"/>
          <w:b/>
        </w:rPr>
        <w:t xml:space="preserve">College Building       </w:t>
      </w:r>
    </w:p>
    <w:p w14:paraId="4D83D25A" w14:textId="0B21BD83" w:rsidR="00F10FF7" w:rsidRDefault="00F10FF7" w:rsidP="00616BFB">
      <w:pPr>
        <w:spacing w:after="0"/>
        <w:ind w:left="720"/>
        <w:jc w:val="center"/>
        <w:rPr>
          <w:rFonts w:ascii="Courier New" w:hAnsi="Courier New" w:cs="Courier New"/>
          <w:b/>
          <w:i/>
          <w:u w:val="single"/>
        </w:rPr>
      </w:pPr>
      <w:r w:rsidRPr="00616BFB">
        <w:rPr>
          <w:rFonts w:ascii="Courier New" w:hAnsi="Courier New" w:cs="Courier New"/>
          <w:b/>
          <w:i/>
          <w:u w:val="single"/>
        </w:rPr>
        <w:t>Timing:</w:t>
      </w:r>
      <w:r w:rsidR="00616BFB" w:rsidRPr="00616BFB">
        <w:rPr>
          <w:rFonts w:ascii="Courier New" w:hAnsi="Courier New" w:cs="Courier New"/>
          <w:b/>
          <w:i/>
        </w:rPr>
        <w:t xml:space="preserve">   </w:t>
      </w:r>
      <w:r w:rsidRPr="00616BFB">
        <w:rPr>
          <w:rFonts w:ascii="Courier New" w:hAnsi="Courier New" w:cs="Courier New"/>
          <w:b/>
          <w:i/>
        </w:rPr>
        <w:t xml:space="preserve"> </w:t>
      </w:r>
      <w:r w:rsidRPr="00616BFB">
        <w:rPr>
          <w:rFonts w:ascii="Courier New" w:hAnsi="Courier New" w:cs="Courier New"/>
          <w:b/>
          <w:i/>
          <w:u w:val="single"/>
        </w:rPr>
        <w:t>Mon.</w:t>
      </w:r>
      <w:r w:rsidR="00A04B1C" w:rsidRPr="00616BFB">
        <w:rPr>
          <w:rFonts w:ascii="Courier New" w:hAnsi="Courier New" w:cs="Courier New"/>
          <w:b/>
          <w:i/>
          <w:u w:val="single"/>
        </w:rPr>
        <w:t>&amp; Wed</w:t>
      </w:r>
      <w:r w:rsidRPr="00616BFB">
        <w:rPr>
          <w:rFonts w:ascii="Courier New" w:hAnsi="Courier New" w:cs="Courier New"/>
          <w:b/>
          <w:i/>
          <w:u w:val="single"/>
        </w:rPr>
        <w:t xml:space="preserve">.: </w:t>
      </w:r>
      <w:r w:rsidR="0036597D" w:rsidRPr="00616BFB">
        <w:rPr>
          <w:rFonts w:ascii="Courier New" w:hAnsi="Courier New" w:cs="Courier New"/>
          <w:b/>
          <w:i/>
          <w:u w:val="single"/>
        </w:rPr>
        <w:t>9</w:t>
      </w:r>
      <w:r w:rsidR="00A04B1C" w:rsidRPr="00616BFB">
        <w:rPr>
          <w:rFonts w:ascii="Courier New" w:hAnsi="Courier New" w:cs="Courier New"/>
          <w:b/>
          <w:i/>
          <w:u w:val="single"/>
        </w:rPr>
        <w:t xml:space="preserve">.00AM- </w:t>
      </w:r>
      <w:r w:rsidR="0036597D" w:rsidRPr="00616BFB">
        <w:rPr>
          <w:rFonts w:ascii="Courier New" w:hAnsi="Courier New" w:cs="Courier New"/>
          <w:b/>
          <w:i/>
          <w:u w:val="single"/>
        </w:rPr>
        <w:t>10</w:t>
      </w:r>
      <w:r w:rsidR="00A04B1C" w:rsidRPr="00616BFB">
        <w:rPr>
          <w:rFonts w:ascii="Courier New" w:hAnsi="Courier New" w:cs="Courier New"/>
          <w:b/>
          <w:i/>
          <w:u w:val="single"/>
        </w:rPr>
        <w:t>.00</w:t>
      </w:r>
      <w:r w:rsidRPr="00616BFB">
        <w:rPr>
          <w:rFonts w:ascii="Courier New" w:hAnsi="Courier New" w:cs="Courier New"/>
          <w:b/>
          <w:i/>
          <w:u w:val="single"/>
        </w:rPr>
        <w:t xml:space="preserve"> AM</w:t>
      </w:r>
      <w:r w:rsidR="00616BFB">
        <w:rPr>
          <w:rFonts w:ascii="Courier New" w:hAnsi="Courier New" w:cs="Courier New"/>
          <w:b/>
          <w:i/>
          <w:u w:val="single"/>
        </w:rPr>
        <w:t xml:space="preserve"> </w:t>
      </w:r>
      <w:r w:rsidR="00616BFB" w:rsidRPr="00616BFB">
        <w:rPr>
          <w:rFonts w:ascii="Courier New" w:hAnsi="Courier New" w:cs="Courier New"/>
          <w:b/>
          <w:i/>
        </w:rPr>
        <w:t xml:space="preserve">   </w:t>
      </w:r>
      <w:r w:rsidR="00A04B1C" w:rsidRPr="00616BFB">
        <w:rPr>
          <w:rFonts w:ascii="Courier New" w:hAnsi="Courier New" w:cs="Courier New"/>
          <w:b/>
          <w:i/>
          <w:u w:val="single"/>
        </w:rPr>
        <w:t>Tues</w:t>
      </w:r>
      <w:r w:rsidRPr="00616BFB">
        <w:rPr>
          <w:rFonts w:ascii="Courier New" w:hAnsi="Courier New" w:cs="Courier New"/>
          <w:b/>
          <w:i/>
          <w:u w:val="single"/>
        </w:rPr>
        <w:t xml:space="preserve">.: </w:t>
      </w:r>
      <w:r w:rsidR="0036597D" w:rsidRPr="00616BFB">
        <w:rPr>
          <w:rFonts w:ascii="Courier New" w:hAnsi="Courier New" w:cs="Courier New"/>
          <w:b/>
          <w:i/>
          <w:u w:val="single"/>
        </w:rPr>
        <w:t>8.</w:t>
      </w:r>
      <w:r w:rsidR="00A04B1C" w:rsidRPr="00616BFB">
        <w:rPr>
          <w:rFonts w:ascii="Courier New" w:hAnsi="Courier New" w:cs="Courier New"/>
          <w:b/>
          <w:i/>
          <w:u w:val="single"/>
        </w:rPr>
        <w:t>00AM -</w:t>
      </w:r>
      <w:r w:rsidR="0036597D" w:rsidRPr="00616BFB">
        <w:rPr>
          <w:rFonts w:ascii="Courier New" w:hAnsi="Courier New" w:cs="Courier New"/>
          <w:b/>
          <w:i/>
          <w:u w:val="single"/>
        </w:rPr>
        <w:t xml:space="preserve"> 9</w:t>
      </w:r>
      <w:r w:rsidR="00A04B1C" w:rsidRPr="00616BFB">
        <w:rPr>
          <w:rFonts w:ascii="Courier New" w:hAnsi="Courier New" w:cs="Courier New"/>
          <w:b/>
          <w:i/>
          <w:u w:val="single"/>
        </w:rPr>
        <w:t>.00</w:t>
      </w:r>
      <w:r w:rsidRPr="00616BFB">
        <w:rPr>
          <w:rFonts w:ascii="Courier New" w:hAnsi="Courier New" w:cs="Courier New"/>
          <w:b/>
          <w:i/>
          <w:u w:val="single"/>
        </w:rPr>
        <w:t>AM</w:t>
      </w:r>
    </w:p>
    <w:p w14:paraId="71B63409" w14:textId="77777777" w:rsidR="00616BFB" w:rsidRDefault="00616BFB" w:rsidP="00616BFB">
      <w:pPr>
        <w:spacing w:after="0"/>
        <w:ind w:left="720"/>
        <w:jc w:val="center"/>
        <w:rPr>
          <w:rFonts w:ascii="Courier New" w:hAnsi="Courier New" w:cs="Courier New"/>
          <w:b/>
          <w:i/>
          <w:u w:val="single"/>
        </w:rPr>
      </w:pPr>
    </w:p>
    <w:p w14:paraId="6249717D" w14:textId="77777777" w:rsidR="00616BFB" w:rsidRPr="00616BFB" w:rsidRDefault="00616BFB" w:rsidP="00616BFB">
      <w:pPr>
        <w:spacing w:after="0"/>
        <w:ind w:left="720"/>
        <w:jc w:val="center"/>
        <w:rPr>
          <w:rFonts w:ascii="Courier New" w:hAnsi="Courier New" w:cs="Courier New"/>
          <w:b/>
          <w:i/>
          <w:sz w:val="10"/>
          <w:szCs w:val="10"/>
          <w:u w:val="single"/>
        </w:rPr>
      </w:pPr>
    </w:p>
    <w:tbl>
      <w:tblPr>
        <w:tblW w:w="11610" w:type="dxa"/>
        <w:tblInd w:w="-114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1080"/>
        <w:gridCol w:w="810"/>
        <w:gridCol w:w="5760"/>
        <w:gridCol w:w="3330"/>
      </w:tblGrid>
      <w:tr w:rsidR="00A04B1C" w:rsidRPr="0004148F" w14:paraId="1BEF4C16" w14:textId="77777777" w:rsidTr="00226CAD">
        <w:trPr>
          <w:trHeight w:val="31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9B85C" w14:textId="5591BEC9" w:rsidR="00F10FF7" w:rsidRPr="00616BFB" w:rsidRDefault="00F10FF7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29051" w14:textId="77777777" w:rsidR="00F10FF7" w:rsidRPr="00616BFB" w:rsidRDefault="00F10FF7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746AB" w14:textId="77777777" w:rsidR="00F10FF7" w:rsidRPr="00616BFB" w:rsidRDefault="00F10FF7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616BF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DAY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F06C1" w14:textId="4DF7FC23" w:rsidR="00F10FF7" w:rsidRPr="00616BFB" w:rsidRDefault="00F10FF7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TOPI</w:t>
            </w:r>
            <w:r w:rsidR="00AF6384" w:rsidRPr="00616BF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304E3" w14:textId="77777777" w:rsidR="00F10FF7" w:rsidRPr="00616BFB" w:rsidRDefault="00F10FF7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TEACHER</w:t>
            </w:r>
          </w:p>
        </w:tc>
      </w:tr>
      <w:tr w:rsidR="002529DA" w:rsidRPr="0002614E" w14:paraId="254CB0A3" w14:textId="77777777" w:rsidTr="004153F3">
        <w:trPr>
          <w:trHeight w:val="3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76A" w14:textId="5CABA513" w:rsidR="002529DA" w:rsidRPr="00616BFB" w:rsidRDefault="0082594D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092E1" w14:textId="72CE2EA6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01.8.23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A7DE" w14:textId="31F5B73A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Tues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7B94E" w14:textId="15E27A03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Psychopharmacology – II (Antianxiety)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CAE04" w14:textId="4F3AE0C8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Dr T</w:t>
            </w:r>
            <w:r w:rsidR="00F37141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ejal</w:t>
            </w: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Patel</w:t>
            </w:r>
          </w:p>
        </w:tc>
      </w:tr>
      <w:tr w:rsidR="002529DA" w:rsidRPr="0002614E" w14:paraId="125B6D1A" w14:textId="77777777" w:rsidTr="004153F3">
        <w:trPr>
          <w:trHeight w:val="3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9F1C6" w14:textId="5A9C64AB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</w:t>
            </w:r>
            <w:r w:rsidR="0082594D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CEFC6" w14:textId="5A8D71DE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02.8.23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77DA2" w14:textId="6EFDE995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Wed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B8FB0" w14:textId="77D722A8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Psychopharmacology </w:t>
            </w:r>
            <w:r w:rsidR="00616BFB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–</w:t>
            </w: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412A0" w14:textId="62E0AE69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Dr T</w:t>
            </w:r>
            <w:r w:rsidR="00F37141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ejal</w:t>
            </w: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Patel</w:t>
            </w:r>
          </w:p>
        </w:tc>
      </w:tr>
      <w:tr w:rsidR="002529DA" w:rsidRPr="0002614E" w14:paraId="6FC50FB4" w14:textId="77777777" w:rsidTr="004153F3">
        <w:trPr>
          <w:trHeight w:val="19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1273F" w14:textId="6763A9A5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</w:t>
            </w:r>
            <w:r w:rsidR="0082594D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B610C" w14:textId="56DC67D9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07.8.23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6D5F0" w14:textId="20112B50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A2417" w14:textId="2C14517E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General principles and classification of AMAs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76046" w14:textId="6A4C9383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Dr </w:t>
            </w:r>
            <w:r w:rsidR="00F37141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Alisha Naik</w:t>
            </w:r>
          </w:p>
        </w:tc>
      </w:tr>
      <w:tr w:rsidR="002529DA" w:rsidRPr="0002614E" w14:paraId="53E3EB9B" w14:textId="77777777" w:rsidTr="004153F3">
        <w:trPr>
          <w:trHeight w:val="20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C796B8" w14:textId="67EF110E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</w:t>
            </w:r>
            <w:r w:rsidR="0082594D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EDF6AC" w14:textId="0D178735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08.8.23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CF88E" w14:textId="387B6CA3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Tues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831C9" w14:textId="348D2B30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Penicillin </w:t>
            </w:r>
            <w:r w:rsidR="00616BFB"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–</w:t>
            </w: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A977" w14:textId="43E09CC1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Dr </w:t>
            </w:r>
            <w:r w:rsidR="00F37141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</w:t>
            </w:r>
            <w:r w:rsidR="0002614E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iran </w:t>
            </w:r>
            <w:proofErr w:type="spellStart"/>
            <w:r w:rsidR="00F37141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Bhave</w:t>
            </w:r>
            <w:proofErr w:type="spellEnd"/>
          </w:p>
        </w:tc>
      </w:tr>
      <w:tr w:rsidR="002529DA" w:rsidRPr="0002614E" w14:paraId="45DE90E1" w14:textId="77777777" w:rsidTr="004153F3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D28E0C" w14:textId="712794A1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</w:t>
            </w:r>
            <w:r w:rsidR="0082594D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A0530D" w14:textId="7152120F" w:rsidR="002529DA" w:rsidRPr="00616BFB" w:rsidRDefault="002529DA" w:rsidP="0002614E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09.8.23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EFAC2" w14:textId="455F7BD8" w:rsidR="002529DA" w:rsidRPr="00616BFB" w:rsidRDefault="002529DA" w:rsidP="0002614E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6A091" w14:textId="722B2BBE" w:rsidR="002529DA" w:rsidRPr="00616BFB" w:rsidRDefault="002529DA" w:rsidP="0002614E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Penicillin </w:t>
            </w:r>
            <w:r w:rsidR="00616BFB"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–</w:t>
            </w: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ACE70" w14:textId="560F66E1" w:rsidR="002529DA" w:rsidRPr="00616BFB" w:rsidRDefault="002529DA" w:rsidP="0002614E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Dr </w:t>
            </w:r>
            <w:r w:rsidR="00F37141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</w:t>
            </w:r>
            <w:r w:rsidR="0002614E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iran</w:t>
            </w:r>
            <w:r w:rsidR="00F37141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7141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Bhave</w:t>
            </w:r>
            <w:proofErr w:type="spellEnd"/>
          </w:p>
        </w:tc>
      </w:tr>
      <w:tr w:rsidR="002529DA" w:rsidRPr="0002614E" w14:paraId="022C40FA" w14:textId="77777777" w:rsidTr="004153F3">
        <w:trPr>
          <w:trHeight w:val="21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7BF80" w14:textId="742609CA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</w:t>
            </w:r>
            <w:r w:rsidR="0082594D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A9261" w14:textId="4208D43B" w:rsidR="002529DA" w:rsidRPr="00616BFB" w:rsidRDefault="002529DA" w:rsidP="0002614E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14.8.23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E56E6" w14:textId="5C41A624" w:rsidR="002529DA" w:rsidRPr="00616BFB" w:rsidRDefault="002529DA" w:rsidP="0002614E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89038" w14:textId="1A81634B" w:rsidR="002529DA" w:rsidRPr="00616BFB" w:rsidRDefault="002529DA" w:rsidP="0002614E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Cephalosporins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185F1" w14:textId="15A347EA" w:rsidR="002529DA" w:rsidRPr="00616BFB" w:rsidRDefault="002529DA" w:rsidP="0002614E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Dr T</w:t>
            </w:r>
            <w:r w:rsidR="0002614E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ejal</w:t>
            </w: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Patel</w:t>
            </w:r>
          </w:p>
        </w:tc>
      </w:tr>
      <w:tr w:rsidR="002529DA" w:rsidRPr="0002614E" w14:paraId="5F4E4C79" w14:textId="77777777" w:rsidTr="004153F3">
        <w:trPr>
          <w:trHeight w:val="21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3DE69" w14:textId="62E6564F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</w:t>
            </w:r>
            <w:r w:rsidR="0082594D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A81F5D" w14:textId="2C20954D" w:rsidR="002529DA" w:rsidRPr="00616BFB" w:rsidRDefault="002529DA" w:rsidP="0002614E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21.8.23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7F59F" w14:textId="5654A7C4" w:rsidR="002529DA" w:rsidRPr="00616BFB" w:rsidRDefault="002529DA" w:rsidP="0002614E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6AF81" w14:textId="44E2A693" w:rsidR="002529DA" w:rsidRPr="00616BFB" w:rsidRDefault="002529DA" w:rsidP="0002614E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Sulfonamides</w:t>
            </w:r>
            <w:proofErr w:type="spellEnd"/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&amp; Cotrimoxazole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79A10" w14:textId="77D5BCE1" w:rsidR="002529DA" w:rsidRPr="00616BFB" w:rsidRDefault="002529DA" w:rsidP="0002614E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Dr Manish </w:t>
            </w:r>
            <w:proofErr w:type="spellStart"/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Kokne</w:t>
            </w:r>
            <w:proofErr w:type="spellEnd"/>
          </w:p>
        </w:tc>
      </w:tr>
      <w:tr w:rsidR="002529DA" w:rsidRPr="0002614E" w14:paraId="2D2F3158" w14:textId="77777777" w:rsidTr="004153F3">
        <w:trPr>
          <w:trHeight w:val="3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88F7E5" w14:textId="7FEC439F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</w:t>
            </w:r>
            <w:r w:rsidR="0082594D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9ACBA9" w14:textId="1F4C4A4C" w:rsidR="002529DA" w:rsidRPr="00616BFB" w:rsidRDefault="002529DA" w:rsidP="0002614E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22.8.23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3C01B" w14:textId="6C50E894" w:rsidR="002529DA" w:rsidRPr="00616BFB" w:rsidRDefault="0050259D" w:rsidP="0002614E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D77A5" w14:textId="4E7B8732" w:rsidR="002529DA" w:rsidRPr="00616BFB" w:rsidRDefault="002529DA" w:rsidP="0002614E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Fluoroquinolones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B262" w14:textId="1E9D08FA" w:rsidR="002529DA" w:rsidRPr="00616BFB" w:rsidRDefault="002529DA" w:rsidP="0002614E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0" w:name="_Hlk140232448"/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Dr </w:t>
            </w:r>
            <w:r w:rsidR="00DB5317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P</w:t>
            </w:r>
            <w:r w:rsidR="00F37141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rasad</w:t>
            </w:r>
            <w:r w:rsidR="00DB5317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Pandit</w:t>
            </w:r>
            <w:bookmarkEnd w:id="0"/>
          </w:p>
        </w:tc>
      </w:tr>
      <w:tr w:rsidR="002529DA" w:rsidRPr="0002614E" w14:paraId="1FC41FA7" w14:textId="77777777" w:rsidTr="004153F3">
        <w:trPr>
          <w:trHeight w:val="23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BEC4B9" w14:textId="424AF45A" w:rsidR="002529DA" w:rsidRPr="00616BFB" w:rsidRDefault="0082594D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8DA45B" w14:textId="325E9D5A" w:rsidR="002529DA" w:rsidRPr="00616BFB" w:rsidRDefault="0050259D" w:rsidP="0002614E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23.8.23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E704E9" w14:textId="25E46439" w:rsidR="002529DA" w:rsidRPr="00616BFB" w:rsidRDefault="0050259D" w:rsidP="0002614E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2DEC" w14:textId="46AE3471" w:rsidR="002529DA" w:rsidRPr="00616BFB" w:rsidRDefault="002529DA" w:rsidP="0002614E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Chemotherapy of Tuberculosis -I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70F4" w14:textId="6A028FBD" w:rsidR="002529DA" w:rsidRPr="00616BFB" w:rsidRDefault="002529DA" w:rsidP="0002614E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Dr </w:t>
            </w:r>
            <w:r w:rsidR="00F37141"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Chetan </w:t>
            </w:r>
            <w:proofErr w:type="spellStart"/>
            <w:r w:rsidR="00F37141"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Phirke</w:t>
            </w:r>
            <w:proofErr w:type="spellEnd"/>
          </w:p>
        </w:tc>
      </w:tr>
      <w:tr w:rsidR="002529DA" w:rsidRPr="0002614E" w14:paraId="6B996522" w14:textId="77777777" w:rsidTr="004153F3">
        <w:trPr>
          <w:trHeight w:val="13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83A65" w14:textId="61BE66AC" w:rsidR="002529DA" w:rsidRPr="00616BFB" w:rsidRDefault="0082594D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24FB5A" w14:textId="18EBC58E" w:rsidR="002529DA" w:rsidRPr="00616BFB" w:rsidRDefault="0050259D" w:rsidP="0002614E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28.8.23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B6A2F" w14:textId="097F4646" w:rsidR="002529DA" w:rsidRPr="00616BFB" w:rsidRDefault="0050259D" w:rsidP="0002614E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579A6" w14:textId="241EAE8A" w:rsidR="002529DA" w:rsidRPr="00616BFB" w:rsidRDefault="002529DA" w:rsidP="0002614E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Chemotherapy of Tuberculosis -II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906D" w14:textId="0FC87EEE" w:rsidR="002529DA" w:rsidRPr="00616BFB" w:rsidRDefault="002529DA" w:rsidP="0002614E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Dr </w:t>
            </w:r>
            <w:r w:rsidR="00F37141"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Chetan </w:t>
            </w:r>
            <w:proofErr w:type="spellStart"/>
            <w:r w:rsidR="00F37141"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Phirke</w:t>
            </w:r>
            <w:proofErr w:type="spellEnd"/>
          </w:p>
        </w:tc>
      </w:tr>
      <w:tr w:rsidR="002529DA" w:rsidRPr="0002614E" w14:paraId="23052B8B" w14:textId="77777777" w:rsidTr="004153F3">
        <w:trPr>
          <w:trHeight w:val="3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C9CAC0" w14:textId="1E571032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</w:t>
            </w:r>
            <w:r w:rsidR="0082594D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741C44" w14:textId="3AF69F21" w:rsidR="002529DA" w:rsidRPr="00616BFB" w:rsidRDefault="0050259D" w:rsidP="0002614E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29.8.23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6D2191" w14:textId="7934B6B7" w:rsidR="002529DA" w:rsidRPr="00616BFB" w:rsidRDefault="0050259D" w:rsidP="0002614E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D6861" w14:textId="5DE2A741" w:rsidR="002529DA" w:rsidRPr="00616BFB" w:rsidRDefault="002529DA" w:rsidP="0002614E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Malaria </w:t>
            </w:r>
            <w:r w:rsidR="00616BFB"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–</w:t>
            </w: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A2D9F" w14:textId="09E20353" w:rsidR="002529DA" w:rsidRPr="00616BFB" w:rsidRDefault="00F37141" w:rsidP="0002614E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Dr Prasad Pandit</w:t>
            </w:r>
          </w:p>
        </w:tc>
      </w:tr>
      <w:tr w:rsidR="002529DA" w:rsidRPr="0002614E" w14:paraId="77B936AD" w14:textId="77777777" w:rsidTr="004153F3">
        <w:trPr>
          <w:trHeight w:val="3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92559" w14:textId="7DA9F72E" w:rsidR="002529DA" w:rsidRPr="00616BFB" w:rsidRDefault="002529DA" w:rsidP="000261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</w:t>
            </w:r>
            <w:r w:rsidR="0082594D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BAA511" w14:textId="6B161AD0" w:rsidR="002529DA" w:rsidRPr="00616BFB" w:rsidRDefault="0050259D" w:rsidP="0002614E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30.8.23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B5FEE" w14:textId="56742803" w:rsidR="002529DA" w:rsidRPr="00616BFB" w:rsidRDefault="0050259D" w:rsidP="0002614E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C16BD" w14:textId="72C7E36D" w:rsidR="002529DA" w:rsidRPr="00616BFB" w:rsidRDefault="002529DA" w:rsidP="0002614E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Malaria </w:t>
            </w:r>
            <w:r w:rsidR="00616BFB"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–</w:t>
            </w: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10C14" w14:textId="3EA6335C" w:rsidR="002529DA" w:rsidRPr="00616BFB" w:rsidRDefault="00F37141" w:rsidP="0002614E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6BF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Dr Prasad Pandit</w:t>
            </w:r>
          </w:p>
        </w:tc>
      </w:tr>
      <w:tr w:rsidR="00226CAD" w:rsidRPr="0002614E" w14:paraId="64E32866" w14:textId="77777777" w:rsidTr="00B96FA3">
        <w:trPr>
          <w:trHeight w:val="311"/>
        </w:trPr>
        <w:tc>
          <w:tcPr>
            <w:tcW w:w="11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518EE1" w14:textId="77F2401C" w:rsidR="00226CAD" w:rsidRPr="00226CAD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26C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Practicals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(Every Monday)</w:t>
            </w:r>
          </w:p>
        </w:tc>
      </w:tr>
      <w:tr w:rsidR="00226CAD" w:rsidRPr="0002614E" w14:paraId="2E5D068B" w14:textId="77777777" w:rsidTr="004153F3">
        <w:trPr>
          <w:trHeight w:val="3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82723" w14:textId="2F2C4A3A" w:rsidR="00226CAD" w:rsidRPr="00616BFB" w:rsidRDefault="00226CAD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25A7B" w14:textId="7479F2C1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07.8.23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5608AF" w14:textId="4A17B248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7FFE9" w14:textId="7589FEFD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Pharmacodynamics -II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81E5B" w14:textId="77777777" w:rsidR="00226CAD" w:rsidRPr="005A26E6" w:rsidRDefault="00226CAD" w:rsidP="00226CAD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Dr Alisha Naik</w:t>
            </w:r>
          </w:p>
          <w:p w14:paraId="68415B6B" w14:textId="34815902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 xml:space="preserve">Dr </w:t>
            </w:r>
            <w:proofErr w:type="spellStart"/>
            <w:r w:rsidRPr="005A26E6">
              <w:rPr>
                <w:rFonts w:ascii="Courier New" w:hAnsi="Courier New" w:cs="Courier New"/>
                <w:color w:val="000000"/>
                <w:lang w:val="en-US"/>
              </w:rPr>
              <w:t>Muniba</w:t>
            </w:r>
            <w:proofErr w:type="spellEnd"/>
            <w:r w:rsidRPr="005A26E6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</w:p>
        </w:tc>
      </w:tr>
      <w:tr w:rsidR="00226CAD" w:rsidRPr="0002614E" w14:paraId="33C47C8F" w14:textId="77777777" w:rsidTr="004153F3">
        <w:trPr>
          <w:trHeight w:val="3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1A6A1A" w14:textId="51286A5C" w:rsidR="00226CAD" w:rsidRPr="00616BFB" w:rsidRDefault="00226CAD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65722C" w14:textId="0562DD70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14.8.23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D9FAD8" w14:textId="75A5AB56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09DC" w14:textId="6140744C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Therapeutic Drug Monitoring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C0B25" w14:textId="00BA67E5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 xml:space="preserve">Dr Chetan </w:t>
            </w:r>
            <w:proofErr w:type="spellStart"/>
            <w:r w:rsidRPr="005A26E6">
              <w:rPr>
                <w:rFonts w:ascii="Courier New" w:hAnsi="Courier New" w:cs="Courier New"/>
                <w:color w:val="000000"/>
                <w:lang w:val="en-US"/>
              </w:rPr>
              <w:t>Phirke</w:t>
            </w:r>
            <w:proofErr w:type="spellEnd"/>
          </w:p>
        </w:tc>
      </w:tr>
      <w:tr w:rsidR="00226CAD" w:rsidRPr="0002614E" w14:paraId="0B296532" w14:textId="77777777" w:rsidTr="004153F3">
        <w:trPr>
          <w:trHeight w:val="3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B45EE" w14:textId="16853CB7" w:rsidR="00226CAD" w:rsidRPr="00616BFB" w:rsidRDefault="00226CAD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E675FB" w14:textId="3CD5C6F6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21.8.23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8F2B3" w14:textId="709DE66A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3B909" w14:textId="0A307F55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Experimental evaluation of new drugs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189C5" w14:textId="77777777" w:rsidR="00226CAD" w:rsidRPr="005A26E6" w:rsidRDefault="00226CAD" w:rsidP="0022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 xml:space="preserve">Dr Akshay </w:t>
            </w:r>
            <w:proofErr w:type="spellStart"/>
            <w:r w:rsidRPr="005A26E6">
              <w:rPr>
                <w:rFonts w:ascii="Courier New" w:hAnsi="Courier New" w:cs="Courier New"/>
                <w:color w:val="000000"/>
                <w:lang w:val="en-US"/>
              </w:rPr>
              <w:t>Chaware</w:t>
            </w:r>
            <w:proofErr w:type="spellEnd"/>
          </w:p>
          <w:p w14:paraId="162E596D" w14:textId="475EF7C9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Dr Radhika</w:t>
            </w:r>
          </w:p>
        </w:tc>
      </w:tr>
      <w:tr w:rsidR="00226CAD" w:rsidRPr="0002614E" w14:paraId="40AB3F09" w14:textId="77777777" w:rsidTr="004153F3">
        <w:trPr>
          <w:trHeight w:val="3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DEF6DA" w14:textId="10770489" w:rsidR="00226CAD" w:rsidRPr="00616BFB" w:rsidRDefault="00226CAD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B0CD87" w14:textId="703EAAD3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28.8.23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9A70F" w14:textId="0C52C11E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ABD65" w14:textId="2154B878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Clinical evaluation of new drugs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A424" w14:textId="77777777" w:rsidR="00226CAD" w:rsidRPr="005A26E6" w:rsidRDefault="00226CAD" w:rsidP="0022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 xml:space="preserve">Dr Manish </w:t>
            </w:r>
            <w:proofErr w:type="spellStart"/>
            <w:r w:rsidRPr="005A26E6">
              <w:rPr>
                <w:rFonts w:ascii="Courier New" w:hAnsi="Courier New" w:cs="Courier New"/>
                <w:color w:val="000000"/>
                <w:lang w:val="en-US"/>
              </w:rPr>
              <w:t>Kokne</w:t>
            </w:r>
            <w:proofErr w:type="spellEnd"/>
          </w:p>
          <w:p w14:paraId="37E0A874" w14:textId="06E6DD09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5A26E6">
              <w:rPr>
                <w:rFonts w:ascii="Courier New" w:hAnsi="Courier New" w:cs="Courier New"/>
                <w:color w:val="000000"/>
                <w:lang w:val="en-US"/>
              </w:rPr>
              <w:t>Dr Neel</w:t>
            </w:r>
          </w:p>
        </w:tc>
      </w:tr>
      <w:tr w:rsidR="00226CAD" w:rsidRPr="0002614E" w14:paraId="3DD61190" w14:textId="77777777" w:rsidTr="006946CB">
        <w:trPr>
          <w:trHeight w:val="311"/>
        </w:trPr>
        <w:tc>
          <w:tcPr>
            <w:tcW w:w="11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12F88D" w14:textId="34249813" w:rsidR="00226CAD" w:rsidRPr="00226CAD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Cs w:val="24"/>
                <w:lang w:val="en-US"/>
              </w:rPr>
            </w:pPr>
            <w:r w:rsidRPr="00226CAD">
              <w:rPr>
                <w:rFonts w:ascii="Courier New" w:hAnsi="Courier New" w:cs="Courier New"/>
                <w:b/>
                <w:bCs/>
                <w:color w:val="000000"/>
                <w:szCs w:val="24"/>
              </w:rPr>
              <w:t>Tutorial Topics – Every Monday &amp; 1</w:t>
            </w:r>
            <w:r w:rsidRPr="00226CAD">
              <w:rPr>
                <w:rFonts w:ascii="Courier New" w:hAnsi="Courier New" w:cs="Courier New"/>
                <w:b/>
                <w:bCs/>
                <w:color w:val="000000"/>
                <w:szCs w:val="24"/>
                <w:vertAlign w:val="superscript"/>
              </w:rPr>
              <w:t>st</w:t>
            </w:r>
            <w:r w:rsidRPr="00226CAD">
              <w:rPr>
                <w:rFonts w:ascii="Courier New" w:hAnsi="Courier New" w:cs="Courier New"/>
                <w:b/>
                <w:bCs/>
                <w:color w:val="000000"/>
                <w:szCs w:val="24"/>
              </w:rPr>
              <w:t>, 3</w:t>
            </w:r>
            <w:r w:rsidRPr="00226CAD">
              <w:rPr>
                <w:rFonts w:ascii="Courier New" w:hAnsi="Courier New" w:cs="Courier New"/>
                <w:b/>
                <w:bCs/>
                <w:color w:val="000000"/>
                <w:szCs w:val="24"/>
                <w:vertAlign w:val="superscript"/>
              </w:rPr>
              <w:t>rd</w:t>
            </w:r>
            <w:r w:rsidRPr="00226CAD">
              <w:rPr>
                <w:rFonts w:ascii="Courier New" w:hAnsi="Courier New" w:cs="Courier New"/>
                <w:b/>
                <w:bCs/>
                <w:color w:val="000000"/>
                <w:szCs w:val="24"/>
              </w:rPr>
              <w:t xml:space="preserve"> &amp; 5</w:t>
            </w:r>
            <w:r w:rsidRPr="00226CAD">
              <w:rPr>
                <w:rFonts w:ascii="Courier New" w:hAnsi="Courier New" w:cs="Courier New"/>
                <w:b/>
                <w:bCs/>
                <w:color w:val="000000"/>
                <w:szCs w:val="24"/>
                <w:vertAlign w:val="superscript"/>
              </w:rPr>
              <w:t>th</w:t>
            </w:r>
            <w:r w:rsidRPr="00226CAD">
              <w:rPr>
                <w:rFonts w:ascii="Courier New" w:hAnsi="Courier New" w:cs="Courier New"/>
                <w:b/>
                <w:bCs/>
                <w:color w:val="000000"/>
                <w:szCs w:val="24"/>
              </w:rPr>
              <w:t xml:space="preserve"> Wed</w:t>
            </w:r>
          </w:p>
        </w:tc>
      </w:tr>
      <w:tr w:rsidR="00226CAD" w:rsidRPr="0002614E" w14:paraId="2EEBC197" w14:textId="77777777" w:rsidTr="004153F3">
        <w:trPr>
          <w:trHeight w:val="3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6CA112" w14:textId="21377CD7" w:rsidR="00226CAD" w:rsidRPr="00616BFB" w:rsidRDefault="00226CAD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6C0E9F" w14:textId="07C78594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31.7.23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79D6DB" w14:textId="3B5DC2EC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47B62" w14:textId="26BF9077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2A3FF8">
              <w:rPr>
                <w:rFonts w:ascii="Courier New" w:eastAsia="Times New Roman" w:hAnsi="Courier New" w:cs="Courier New"/>
                <w:color w:val="000000"/>
                <w:lang w:val="en-US"/>
              </w:rPr>
              <w:t>Drug treatment of Parkinson’s disease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E20C4" w14:textId="77777777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</w:p>
        </w:tc>
      </w:tr>
      <w:tr w:rsidR="00226CAD" w:rsidRPr="0002614E" w14:paraId="3D71409A" w14:textId="77777777" w:rsidTr="004153F3">
        <w:trPr>
          <w:trHeight w:val="3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8C39F9" w14:textId="68BD0464" w:rsidR="00226CAD" w:rsidRPr="00616BFB" w:rsidRDefault="00226CAD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98F360" w14:textId="27D8D8D8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BD95B2" w14:textId="2A97D40C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4B630" w14:textId="1E15DAF5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2A3FF8">
              <w:rPr>
                <w:rFonts w:ascii="Courier New" w:eastAsia="Times New Roman" w:hAnsi="Courier New" w:cs="Courier New"/>
                <w:color w:val="000000"/>
                <w:lang w:val="en-US"/>
              </w:rPr>
              <w:t>General anesthetics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3843" w14:textId="77777777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</w:p>
        </w:tc>
      </w:tr>
      <w:tr w:rsidR="00226CAD" w:rsidRPr="0002614E" w14:paraId="767591D9" w14:textId="77777777" w:rsidTr="004153F3">
        <w:trPr>
          <w:trHeight w:val="3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C81AC1" w14:textId="365E6AB0" w:rsidR="00226CAD" w:rsidRPr="00616BFB" w:rsidRDefault="00226CAD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B72A8A" w14:textId="7ECA096F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E7D477" w14:textId="050DC2EE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9506" w14:textId="477DA58C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2A3FF8">
              <w:rPr>
                <w:rFonts w:ascii="Courier New" w:eastAsia="Times New Roman" w:hAnsi="Courier New" w:cs="Courier New"/>
                <w:color w:val="000000"/>
                <w:lang w:val="en-US"/>
              </w:rPr>
              <w:t>Management of Rheumatoid arthritis &amp; Gout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7DF12" w14:textId="77777777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</w:p>
        </w:tc>
      </w:tr>
      <w:tr w:rsidR="00226CAD" w:rsidRPr="0002614E" w14:paraId="6F7F752F" w14:textId="77777777" w:rsidTr="004153F3">
        <w:trPr>
          <w:trHeight w:val="3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929A5" w14:textId="5F2FAD2A" w:rsidR="00226CAD" w:rsidRPr="00616BFB" w:rsidRDefault="00226CAD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F6380" w14:textId="73C22FB4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49070F" w14:textId="1808EA19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090F5" w14:textId="3A44BCB5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2A3FF8">
              <w:rPr>
                <w:rFonts w:ascii="Courier New" w:eastAsia="Times New Roman" w:hAnsi="Courier New" w:cs="Courier New"/>
                <w:color w:val="000000"/>
                <w:lang w:val="en-US"/>
              </w:rPr>
              <w:t>Drug treatment of migraine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5DDEC" w14:textId="77777777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</w:p>
        </w:tc>
      </w:tr>
      <w:tr w:rsidR="00226CAD" w:rsidRPr="0002614E" w14:paraId="110C9DDD" w14:textId="77777777" w:rsidTr="004153F3">
        <w:trPr>
          <w:trHeight w:val="3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BF6CBC" w14:textId="43130C2F" w:rsidR="00226CAD" w:rsidRPr="00616BFB" w:rsidRDefault="00226CAD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BB280F" w14:textId="06344A8E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FCB765" w14:textId="74085F74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5F68" w14:textId="7A084537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2A3FF8">
              <w:rPr>
                <w:rFonts w:ascii="Courier New" w:eastAsia="Times New Roman" w:hAnsi="Courier New" w:cs="Courier New"/>
                <w:color w:val="000000"/>
                <w:lang w:val="en-US"/>
              </w:rPr>
              <w:t>Drug dependence &amp; addiction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CD7B8" w14:textId="77777777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</w:p>
        </w:tc>
      </w:tr>
      <w:tr w:rsidR="00226CAD" w:rsidRPr="0002614E" w14:paraId="0E99E90A" w14:textId="77777777" w:rsidTr="004153F3">
        <w:trPr>
          <w:trHeight w:val="3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10F00B" w14:textId="4CC73E71" w:rsidR="00226CAD" w:rsidRPr="00616BFB" w:rsidRDefault="00226CAD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D597C9" w14:textId="2E087F4D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28.8.23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2CBFEE" w14:textId="4ECA25B5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BD2FE" w14:textId="2A544A8A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2A3FF8">
              <w:rPr>
                <w:rFonts w:ascii="Courier New" w:eastAsia="Times New Roman" w:hAnsi="Courier New" w:cs="Courier New"/>
                <w:color w:val="000000"/>
                <w:lang w:val="en-US"/>
              </w:rPr>
              <w:t>Antipsychotic drugs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A49B1" w14:textId="77777777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</w:p>
        </w:tc>
      </w:tr>
      <w:tr w:rsidR="00226CAD" w:rsidRPr="0002614E" w14:paraId="44F05260" w14:textId="77777777" w:rsidTr="004153F3">
        <w:trPr>
          <w:trHeight w:val="3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807ECD" w14:textId="12B346F3" w:rsidR="00226CAD" w:rsidRPr="00616BFB" w:rsidRDefault="00226CAD" w:rsidP="00226C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D4487" w14:textId="185A6AA8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30.8.23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AE8E1" w14:textId="04C71A46" w:rsidR="00226CAD" w:rsidRPr="00616BFB" w:rsidRDefault="00226CAD" w:rsidP="00226CAD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4C0B4" w14:textId="7EBC57D6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2A3FF8">
              <w:rPr>
                <w:rFonts w:ascii="Courier New" w:eastAsia="Times New Roman" w:hAnsi="Courier New" w:cs="Courier New"/>
                <w:color w:val="000000"/>
                <w:lang w:val="en-US"/>
              </w:rPr>
              <w:t>Aminoglycosides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17F60" w14:textId="77777777" w:rsidR="00226CAD" w:rsidRPr="00616BFB" w:rsidRDefault="00226CAD" w:rsidP="00226CAD">
            <w:pPr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36EB0D3" w14:textId="77777777" w:rsidR="00AF6384" w:rsidRDefault="00AF6384" w:rsidP="00AF6384">
      <w:pPr>
        <w:spacing w:after="0"/>
        <w:ind w:left="5760" w:right="-144" w:firstLine="720"/>
        <w:rPr>
          <w:rFonts w:ascii="Courier New" w:hAnsi="Courier New" w:cs="Courier New"/>
        </w:rPr>
      </w:pPr>
    </w:p>
    <w:p w14:paraId="771DA15B" w14:textId="77777777" w:rsidR="00616BFB" w:rsidRDefault="00616BFB" w:rsidP="00AF6384">
      <w:pPr>
        <w:spacing w:after="0"/>
        <w:ind w:left="5760" w:right="-144" w:firstLine="720"/>
        <w:rPr>
          <w:rFonts w:ascii="Courier New" w:hAnsi="Courier New" w:cs="Courier New"/>
        </w:rPr>
      </w:pPr>
    </w:p>
    <w:p w14:paraId="6E416EA2" w14:textId="77777777" w:rsidR="00616BFB" w:rsidRPr="0002614E" w:rsidRDefault="00616BFB" w:rsidP="00AF6384">
      <w:pPr>
        <w:spacing w:after="0"/>
        <w:ind w:left="5760" w:right="-144" w:firstLine="720"/>
        <w:rPr>
          <w:rFonts w:ascii="Courier New" w:hAnsi="Courier New" w:cs="Courier New"/>
        </w:rPr>
      </w:pPr>
    </w:p>
    <w:p w14:paraId="76A27ED8" w14:textId="340A91A6" w:rsidR="0004148F" w:rsidRDefault="0004148F" w:rsidP="00AF6384">
      <w:pPr>
        <w:spacing w:after="0"/>
        <w:ind w:left="5760" w:right="-144" w:firstLine="720"/>
        <w:rPr>
          <w:rFonts w:ascii="Courier New" w:hAnsi="Courier New" w:cs="Courier New"/>
        </w:rPr>
      </w:pPr>
      <w:proofErr w:type="spellStart"/>
      <w:r w:rsidRPr="002D17C3">
        <w:rPr>
          <w:rFonts w:ascii="Courier New" w:hAnsi="Courier New" w:cs="Courier New"/>
        </w:rPr>
        <w:t>Dr.</w:t>
      </w:r>
      <w:proofErr w:type="spellEnd"/>
      <w:r w:rsidRPr="002D17C3">
        <w:rPr>
          <w:rFonts w:ascii="Courier New" w:hAnsi="Courier New" w:cs="Courier New"/>
        </w:rPr>
        <w:t xml:space="preserve"> Prasad R. Pandit</w:t>
      </w:r>
    </w:p>
    <w:p w14:paraId="52E90E1E" w14:textId="77777777" w:rsidR="0004148F" w:rsidRPr="002D17C3" w:rsidRDefault="0004148F" w:rsidP="0004148F">
      <w:pPr>
        <w:tabs>
          <w:tab w:val="left" w:pos="6396"/>
          <w:tab w:val="right" w:pos="902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2D17C3">
        <w:rPr>
          <w:rFonts w:ascii="Courier New" w:hAnsi="Courier New" w:cs="Courier New"/>
        </w:rPr>
        <w:t>Professor &amp; Head</w:t>
      </w:r>
    </w:p>
    <w:p w14:paraId="51CF733B" w14:textId="3693C4A4" w:rsidR="00C55399" w:rsidRPr="00811ED2" w:rsidRDefault="0004148F" w:rsidP="0004148F">
      <w:pPr>
        <w:spacing w:after="0"/>
        <w:jc w:val="right"/>
        <w:rPr>
          <w:sz w:val="18"/>
        </w:rPr>
      </w:pPr>
      <w:r w:rsidRPr="002D17C3">
        <w:rPr>
          <w:rFonts w:ascii="Courier New" w:hAnsi="Courier New" w:cs="Courier New"/>
        </w:rPr>
        <w:t>Dept. of Pharmacolog</w:t>
      </w:r>
      <w:r>
        <w:rPr>
          <w:rFonts w:ascii="Courier New" w:hAnsi="Courier New" w:cs="Courier New"/>
        </w:rPr>
        <w:t>y</w:t>
      </w:r>
    </w:p>
    <w:sectPr w:rsidR="00C55399" w:rsidRPr="00811ED2" w:rsidSect="00C963D5">
      <w:pgSz w:w="11906" w:h="16838"/>
      <w:pgMar w:top="432" w:right="1152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F2"/>
    <w:rsid w:val="00025AC3"/>
    <w:rsid w:val="0002614E"/>
    <w:rsid w:val="00032A89"/>
    <w:rsid w:val="0004148F"/>
    <w:rsid w:val="000537F1"/>
    <w:rsid w:val="00060DAA"/>
    <w:rsid w:val="0007355F"/>
    <w:rsid w:val="000834D4"/>
    <w:rsid w:val="000A625D"/>
    <w:rsid w:val="000D0107"/>
    <w:rsid w:val="000D2D23"/>
    <w:rsid w:val="000D4810"/>
    <w:rsid w:val="000D73C1"/>
    <w:rsid w:val="000E5808"/>
    <w:rsid w:val="000E7154"/>
    <w:rsid w:val="000F4FF7"/>
    <w:rsid w:val="000F6A4B"/>
    <w:rsid w:val="0012226A"/>
    <w:rsid w:val="001E0956"/>
    <w:rsid w:val="001F0A64"/>
    <w:rsid w:val="001F4384"/>
    <w:rsid w:val="00226CAD"/>
    <w:rsid w:val="00234C8F"/>
    <w:rsid w:val="002423C8"/>
    <w:rsid w:val="002529DA"/>
    <w:rsid w:val="00253ECA"/>
    <w:rsid w:val="002571BA"/>
    <w:rsid w:val="00261DA2"/>
    <w:rsid w:val="00277A82"/>
    <w:rsid w:val="002820AC"/>
    <w:rsid w:val="002978A4"/>
    <w:rsid w:val="002A0F82"/>
    <w:rsid w:val="002A4734"/>
    <w:rsid w:val="002A6A53"/>
    <w:rsid w:val="002B31C9"/>
    <w:rsid w:val="002B65DD"/>
    <w:rsid w:val="002D6D82"/>
    <w:rsid w:val="002F1229"/>
    <w:rsid w:val="002F1742"/>
    <w:rsid w:val="003116D4"/>
    <w:rsid w:val="00332204"/>
    <w:rsid w:val="0036597D"/>
    <w:rsid w:val="003727C5"/>
    <w:rsid w:val="00394E22"/>
    <w:rsid w:val="0040460A"/>
    <w:rsid w:val="004153F3"/>
    <w:rsid w:val="00435DF4"/>
    <w:rsid w:val="004806DA"/>
    <w:rsid w:val="004A400F"/>
    <w:rsid w:val="004A70D9"/>
    <w:rsid w:val="004B10DA"/>
    <w:rsid w:val="004E2C34"/>
    <w:rsid w:val="004E463F"/>
    <w:rsid w:val="004F135B"/>
    <w:rsid w:val="004F4407"/>
    <w:rsid w:val="004F554F"/>
    <w:rsid w:val="0050259D"/>
    <w:rsid w:val="0050376F"/>
    <w:rsid w:val="00504F63"/>
    <w:rsid w:val="00534010"/>
    <w:rsid w:val="00535BA1"/>
    <w:rsid w:val="005534BE"/>
    <w:rsid w:val="00556768"/>
    <w:rsid w:val="005662FF"/>
    <w:rsid w:val="005A24E5"/>
    <w:rsid w:val="005B679A"/>
    <w:rsid w:val="0061466D"/>
    <w:rsid w:val="00616BFB"/>
    <w:rsid w:val="00621580"/>
    <w:rsid w:val="006678BF"/>
    <w:rsid w:val="006723A5"/>
    <w:rsid w:val="00676758"/>
    <w:rsid w:val="006934F4"/>
    <w:rsid w:val="006A2F0C"/>
    <w:rsid w:val="006B0C33"/>
    <w:rsid w:val="006C58EC"/>
    <w:rsid w:val="006C6B51"/>
    <w:rsid w:val="006D49FB"/>
    <w:rsid w:val="00710EFB"/>
    <w:rsid w:val="00716DBF"/>
    <w:rsid w:val="00730845"/>
    <w:rsid w:val="00733141"/>
    <w:rsid w:val="00744BF5"/>
    <w:rsid w:val="0076363B"/>
    <w:rsid w:val="007D5A01"/>
    <w:rsid w:val="007F2518"/>
    <w:rsid w:val="00811ED2"/>
    <w:rsid w:val="008124E4"/>
    <w:rsid w:val="00812F02"/>
    <w:rsid w:val="0082594D"/>
    <w:rsid w:val="008266E9"/>
    <w:rsid w:val="008725F2"/>
    <w:rsid w:val="0087699C"/>
    <w:rsid w:val="008D2653"/>
    <w:rsid w:val="008D3C2F"/>
    <w:rsid w:val="008F00C3"/>
    <w:rsid w:val="009035CE"/>
    <w:rsid w:val="009074D4"/>
    <w:rsid w:val="00921011"/>
    <w:rsid w:val="009430D0"/>
    <w:rsid w:val="00946FB1"/>
    <w:rsid w:val="009565B3"/>
    <w:rsid w:val="00981DD7"/>
    <w:rsid w:val="009C3798"/>
    <w:rsid w:val="009C66B3"/>
    <w:rsid w:val="009E42C8"/>
    <w:rsid w:val="009F537E"/>
    <w:rsid w:val="00A015CB"/>
    <w:rsid w:val="00A04B1C"/>
    <w:rsid w:val="00A22D93"/>
    <w:rsid w:val="00A35A4F"/>
    <w:rsid w:val="00A72540"/>
    <w:rsid w:val="00A77E16"/>
    <w:rsid w:val="00A91E09"/>
    <w:rsid w:val="00A93554"/>
    <w:rsid w:val="00A955A9"/>
    <w:rsid w:val="00AA29EC"/>
    <w:rsid w:val="00AB7625"/>
    <w:rsid w:val="00AC1456"/>
    <w:rsid w:val="00AC3877"/>
    <w:rsid w:val="00AF6384"/>
    <w:rsid w:val="00AF66F2"/>
    <w:rsid w:val="00B02BC7"/>
    <w:rsid w:val="00B24F60"/>
    <w:rsid w:val="00B37CCA"/>
    <w:rsid w:val="00B43FEA"/>
    <w:rsid w:val="00B6043D"/>
    <w:rsid w:val="00B859BD"/>
    <w:rsid w:val="00BB2F78"/>
    <w:rsid w:val="00BD3E4D"/>
    <w:rsid w:val="00C048D3"/>
    <w:rsid w:val="00C40C6D"/>
    <w:rsid w:val="00C41281"/>
    <w:rsid w:val="00C46568"/>
    <w:rsid w:val="00C55399"/>
    <w:rsid w:val="00C57336"/>
    <w:rsid w:val="00C81E1B"/>
    <w:rsid w:val="00C919EC"/>
    <w:rsid w:val="00C963D5"/>
    <w:rsid w:val="00CA7864"/>
    <w:rsid w:val="00D03DA4"/>
    <w:rsid w:val="00D42CF9"/>
    <w:rsid w:val="00DA02D5"/>
    <w:rsid w:val="00DB5317"/>
    <w:rsid w:val="00DB5458"/>
    <w:rsid w:val="00DF1715"/>
    <w:rsid w:val="00E00721"/>
    <w:rsid w:val="00E03576"/>
    <w:rsid w:val="00E10919"/>
    <w:rsid w:val="00E55655"/>
    <w:rsid w:val="00E961F0"/>
    <w:rsid w:val="00F10FF7"/>
    <w:rsid w:val="00F27CE3"/>
    <w:rsid w:val="00F37141"/>
    <w:rsid w:val="00F40EFA"/>
    <w:rsid w:val="00F6240B"/>
    <w:rsid w:val="00F85780"/>
    <w:rsid w:val="00F952F2"/>
    <w:rsid w:val="00FD469D"/>
    <w:rsid w:val="00FE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D9B5"/>
  <w15:docId w15:val="{2766B74A-B619-4203-8D12-CBFD4823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C4D4-E596-4CAC-887C-9A528E7A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Tejal patel</dc:creator>
  <cp:keywords/>
  <dc:description/>
  <cp:lastModifiedBy>Admin</cp:lastModifiedBy>
  <cp:revision>65</cp:revision>
  <cp:lastPrinted>2023-07-17T06:43:00Z</cp:lastPrinted>
  <dcterms:created xsi:type="dcterms:W3CDTF">2021-05-25T08:49:00Z</dcterms:created>
  <dcterms:modified xsi:type="dcterms:W3CDTF">2023-07-31T05:25:00Z</dcterms:modified>
</cp:coreProperties>
</file>